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5B61EE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5B61EE">
        <w:drawing>
          <wp:inline distT="0" distB="0" distL="0" distR="0">
            <wp:extent cx="9144000" cy="300919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0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DE2F43" w:rsidP="007166A0">
                            <w:pPr>
                              <w:spacing w:after="0"/>
                              <w:jc w:val="center"/>
                            </w:pPr>
                            <w:r>
                              <w:t>LIC. OSWALDO</w:t>
                            </w:r>
                            <w:r w:rsidR="005B61EE">
                              <w:t xml:space="preserve"> JAVIER HERNANDEZ CASTILLO</w:t>
                            </w:r>
                          </w:p>
                          <w:p w:rsidR="007166A0" w:rsidRDefault="00513C1A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JEFE DE LA UNIDAD DE TRASPARENCIA MUNICIPAL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DE2F43" w:rsidP="007166A0">
                      <w:pPr>
                        <w:spacing w:after="0"/>
                        <w:jc w:val="center"/>
                      </w:pPr>
                      <w:r>
                        <w:t>LIC. OSWALDO</w:t>
                      </w:r>
                      <w:r w:rsidR="005B61EE">
                        <w:t xml:space="preserve"> JAVIER HERNANDEZ CASTILLO</w:t>
                      </w:r>
                    </w:p>
                    <w:p w:rsidR="007166A0" w:rsidRDefault="00513C1A" w:rsidP="007166A0">
                      <w:pPr>
                        <w:spacing w:after="0"/>
                        <w:jc w:val="center"/>
                      </w:pPr>
                      <w:r>
                        <w:t xml:space="preserve">JEFE DE LA UNIDAD DE TRASPARENCIA MUNICIPAL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B61EE"/>
    <w:rsid w:val="005D2D6D"/>
    <w:rsid w:val="005F4E41"/>
    <w:rsid w:val="00692FE0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DE2F43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E702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5822-A105-494C-BBB6-E4B95385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13</cp:revision>
  <cp:lastPrinted>2019-09-18T19:16:00Z</cp:lastPrinted>
  <dcterms:created xsi:type="dcterms:W3CDTF">2021-02-02T19:48:00Z</dcterms:created>
  <dcterms:modified xsi:type="dcterms:W3CDTF">2021-06-22T18:22:00Z</dcterms:modified>
</cp:coreProperties>
</file>